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鄂尔多斯市人民政府大事记</w:t>
      </w:r>
    </w:p>
    <w:p>
      <w:pPr>
        <w:jc w:val="center"/>
        <w:rPr>
          <w:rFonts w:hint="eastAsia"/>
          <w:sz w:val="36"/>
          <w:szCs w:val="36"/>
          <w:lang w:val="en-US" w:eastAsia="zh-CN"/>
        </w:rPr>
      </w:pPr>
      <w:r>
        <w:rPr>
          <w:rFonts w:hint="eastAsia"/>
          <w:sz w:val="36"/>
          <w:szCs w:val="36"/>
          <w:lang w:val="en-US" w:eastAsia="zh-CN"/>
        </w:rPr>
        <w:t>（2019年4月）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4月1日  市人民政府召开全市第一季度安全生产工作调度会，市长斯琴毕力格出席会议并讲话，市委常委、副市长金武主持会议，副市长麻永飞，副市长、市公安局局长簿立峰，市人民政府秘书长张众志出席会议。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4月1日至3日  自治区政协副主席郑福田一行来我市调研并召开座谈会。副市长于仁杰、市政协副主席孙树华出席座谈会或陪同调研。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4月3日  全市乡村振兴暨产业扶贫专题培训班举行专家讲座会。市委书记牛俊雁，市长斯琴毕力格，市委副书记、政法委书记于新芳，副市长刘建勋，市政协副主席乌兰出席。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4月8日   市人大常委会组织召开2019年立法工作调度会。市人大常委会主任主持会议并讲话，市人大常委会副主任张月清、杨明、王评、巴雅尔，副市长李文忠、刘建勋出席会议。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4月8日  市委书记牛俊雁，市长斯琴毕力格，市政协主席王建国等市四大班子领导到康巴什区义务植树基地参加义务植树。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4月9日  全市重大项目推进现场会在鄂托克旗召开。市委书记牛俊雁出席会议并讲话，市长斯琴毕力格主持会议并讲话，市委常委、副市长金武作总结讲话，市领导王建国、张占林、史良、贺晋、麻永飞、金广军出席。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4月9日至10日  自治区人大常委会副主任廉素到我市专题调研深化“放管服”改革优化营商环境工作。市人大常委会主任主持座谈会并陪同调研，市委常委、副市长金武，倪嘉宇，市人大常委会副主任张月清、何涛分别参加座谈会或陪同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4月10日至11日  自治区党委书记李纪恒到我市调研。市委书记牛俊雁，市长斯琴毕力格等陪同调研。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4月11日  伊金霍洛旗2019年春季重大项目开工动员大会召开。市政协主席王建国，副市长麻永飞，市政协副主席吉日嘎拉图出席活动。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4月11日  2019中国甲醇、聚烯烃市场高峰论坛暨鄂尔多斯市长三角招商推介会在南京举行，副市长于仁杰出席并致辞。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4月11日  深圳文化产权交易所董事长于德江一行来我市实地考察文化旅游产业发展情况并召开座谈会。副市长刘建勋出席座谈会。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4月12日  全市市场监督管理工作会议召开。副市长李文忠出席会议并讲话。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4月12日  全市公安工作暨党风廉政建设工作会议召开。副市长、市公安局局长薄立峰出席会议并讲话。.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4月15日  市人大常委会组织召开开展《中华人民共和国水污染防治法》执法检查座谈会。市人大常委会主任</w:t>
      </w:r>
      <w:bookmarkStart w:id="0" w:name="_GoBack"/>
      <w:bookmarkEnd w:id="0"/>
      <w:r>
        <w:rPr>
          <w:rFonts w:hint="eastAsia" w:ascii="宋体" w:hAnsi="宋体" w:eastAsia="宋体" w:cs="宋体"/>
          <w:sz w:val="24"/>
          <w:szCs w:val="24"/>
          <w:lang w:val="en-US" w:eastAsia="zh-CN"/>
        </w:rPr>
        <w:t>出席会议并讲话，市人大常委会副主任杨明主持会议并介绍本次执法检查的基本情况，副市长李文忠就全市贯彻《中华人民共和国水污染防治法》情况进行了汇报。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4月15日  鄂尔多斯市“4·15”全民国家安全教育日宣传活动启动仪式在康巴什区举行。市委副书记、政法委书记于新芳出席并讲话，副市长、市公安局局长薄立峰出席。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4月16日  第十四届鄂尔多斯国际煤炭及能源工业博览会，2019全国煤炭绿色开采与科技创新发展大会暨中国能源“金三角”国际峰会在康巴什区开幕。市长斯琴毕力格出席开幕式并致辞，中国煤炭工业协会党委副书记、副会长彭建勋，自治区能源局局长李理，中国矿业大学（北京）校长葛世荣，北京科技大学校长杨仁树，副市长麻永飞，市人民政府秘书长张众志等领导出席开幕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4月17日   市人民政府召开专题会议，研究乡村振兴战略产业发展扶持政策落实和重点项目开展情况。市长斯琴毕力格主持会议并讲话，副市长刘建勋，市人民政府秘书长张众志出席会议。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4月17日  市人民政府与中国农业银行内蒙古分行金融服务民营经济和乡村振兴战略合作签约仪式举行。市长斯琴毕力格，副市长刘建勋，中国农业银行内蒙古分行党委书记、行长张春林出席签约仪式。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4月19日  市长斯琴毕力格主持召开市人民政府2019年第4次政府常务会议，研究大气污染、深化营商环境综合改革等有关事宜。市人民政府在家领导出席。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4月19日  我市召开创建全国民族团结进步示范市初评验收汇报会。自治区民委副主任李国成出席会议，市委常委、副市长金武主持会议，市委常委、统战部部长高占胜出席会议并汇报工作情况。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4月24日  己亥（2019）年成吉思汗查干苏鲁克那达慕在巴音昌呼格草原开幕。市政协主席王建国，市委常委、副市长金武，副市长刘建勋，市政协副主席马嘎尔迪、吉日嘎拉图出席开幕式。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4月24日  市人民政府与深圳市文化创意行业协会举行座谈会。世界500强正威文化集团总裁、深圳市文化创意协会秘书长陈鹤平，副市长于仁杰参加座谈。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4月28日  全市禁毒工作电视电话会议召开。副市长、市禁毒委常务副主任、市公安局局长薄立峰出席会议并讲话。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ascii="宋体" w:hAnsi="宋体" w:eastAsia="宋体" w:cs="宋体"/>
          <w:sz w:val="24"/>
          <w:szCs w:val="24"/>
          <w:lang w:val="en-US" w:eastAsia="zh-CN"/>
        </w:rPr>
        <w:t>4月29日  2019年鄂尔多斯市庆祝“五一”国际劳动节表彰大会暨职工文艺汇演在康巴什区举行。市委书记牛俊雁，市领导于新芳、史良、王评、李文忠、乔明等出席</w:t>
      </w:r>
      <w:r>
        <w:rPr>
          <w:rFonts w:hint="eastAsia"/>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74878"/>
    <w:rsid w:val="A3F1A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Administrator.KPHECW73VWIG4IJ</dc:creator>
  <cp:lastModifiedBy>greatwall</cp:lastModifiedBy>
  <dcterms:modified xsi:type="dcterms:W3CDTF">2022-06-27T14:59:15Z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